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DC12F6" w:rsidRDefault="00932F80" w:rsidP="00FC7712">
      <w:pPr>
        <w:shd w:val="clear" w:color="auto" w:fill="FDFCFC"/>
        <w:spacing w:after="0" w:line="240" w:lineRule="auto"/>
        <w:rPr>
          <w:rFonts w:ascii="Arial" w:eastAsia="Calibri" w:hAnsi="Arial" w:cs="Arial"/>
          <w:b/>
          <w:sz w:val="28"/>
          <w:szCs w:val="28"/>
          <w:lang w:eastAsia="es-MX"/>
        </w:rPr>
      </w:pPr>
      <w:bookmarkStart w:id="0" w:name="_GoBack"/>
      <w:bookmarkEnd w:id="0"/>
      <w:r w:rsidRPr="00DC12F6">
        <w:rPr>
          <w:rFonts w:ascii="Arial" w:eastAsia="Calibri" w:hAnsi="Arial" w:cs="Arial"/>
          <w:b/>
          <w:sz w:val="28"/>
          <w:szCs w:val="28"/>
          <w:lang w:eastAsia="es-MX"/>
        </w:rPr>
        <w:t xml:space="preserve">DIRECCIÓN DE </w:t>
      </w:r>
      <w:r w:rsidR="00DA076A" w:rsidRPr="00DC12F6">
        <w:rPr>
          <w:rFonts w:ascii="Arial" w:eastAsia="Calibri" w:hAnsi="Arial" w:cs="Arial"/>
          <w:b/>
          <w:sz w:val="28"/>
          <w:szCs w:val="28"/>
          <w:lang w:eastAsia="es-MX"/>
        </w:rPr>
        <w:t>DESARROLLO ECONÓMICO</w:t>
      </w:r>
    </w:p>
    <w:p w:rsidR="00DA076A" w:rsidRPr="00DC12F6" w:rsidRDefault="00DA076A" w:rsidP="00FC7712">
      <w:pPr>
        <w:spacing w:after="0" w:line="240" w:lineRule="auto"/>
        <w:rPr>
          <w:rFonts w:ascii="Arial" w:eastAsia="Calibri" w:hAnsi="Arial" w:cs="Arial"/>
          <w:b/>
          <w:sz w:val="28"/>
          <w:szCs w:val="28"/>
          <w:lang w:eastAsia="es-MX"/>
        </w:rPr>
      </w:pPr>
    </w:p>
    <w:p w:rsidR="00DC12F6" w:rsidRPr="00890C74" w:rsidRDefault="00DC12F6" w:rsidP="00DC12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C12F6" w:rsidRPr="00A95E1B" w:rsidRDefault="00DC12F6" w:rsidP="00DC12F6">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3D52F0" w:rsidRDefault="006C5728" w:rsidP="006C5728">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C5728" w:rsidRPr="00415AFA" w:rsidRDefault="006C5728" w:rsidP="006C5728">
      <w:pPr>
        <w:spacing w:after="0" w:line="240" w:lineRule="auto"/>
        <w:jc w:val="both"/>
      </w:pPr>
    </w:p>
    <w:p w:rsidR="006C5728" w:rsidRPr="00676674" w:rsidRDefault="006C5728" w:rsidP="006C5728">
      <w:pPr>
        <w:spacing w:after="0" w:line="240" w:lineRule="auto"/>
        <w:jc w:val="both"/>
      </w:pPr>
    </w:p>
    <w:p w:rsidR="00DC12F6" w:rsidRPr="00A95E1B" w:rsidRDefault="00DC12F6" w:rsidP="00DC12F6">
      <w:pPr>
        <w:spacing w:after="0" w:line="240" w:lineRule="auto"/>
        <w:rPr>
          <w:rFonts w:ascii="Arial" w:eastAsia="Times New Roman" w:hAnsi="Arial" w:cs="Arial"/>
          <w:smallCaps/>
          <w:sz w:val="24"/>
          <w:szCs w:val="24"/>
          <w:lang w:eastAsia="es-MX"/>
        </w:rPr>
      </w:pPr>
    </w:p>
    <w:p w:rsidR="00DC12F6" w:rsidRPr="003D52F0" w:rsidRDefault="00DC12F6" w:rsidP="00DC12F6">
      <w:pPr>
        <w:spacing w:after="0" w:line="240" w:lineRule="auto"/>
      </w:pPr>
    </w:p>
    <w:p w:rsidR="00F30734" w:rsidRPr="00FC7712" w:rsidRDefault="00F30734" w:rsidP="00DC12F6">
      <w:pPr>
        <w:spacing w:after="0" w:line="240" w:lineRule="auto"/>
      </w:pPr>
    </w:p>
    <w:sectPr w:rsidR="00F30734" w:rsidRPr="00FC77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49" w:rsidRDefault="00D66649" w:rsidP="00EF0F92">
      <w:pPr>
        <w:spacing w:after="0" w:line="240" w:lineRule="auto"/>
      </w:pPr>
      <w:r>
        <w:separator/>
      </w:r>
    </w:p>
  </w:endnote>
  <w:endnote w:type="continuationSeparator" w:id="0">
    <w:p w:rsidR="00D66649" w:rsidRDefault="00D666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95D9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95D9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49" w:rsidRDefault="00D66649" w:rsidP="00EF0F92">
      <w:pPr>
        <w:spacing w:after="0" w:line="240" w:lineRule="auto"/>
      </w:pPr>
      <w:r>
        <w:separator/>
      </w:r>
    </w:p>
  </w:footnote>
  <w:footnote w:type="continuationSeparator" w:id="0">
    <w:p w:rsidR="00D66649" w:rsidRDefault="00D6664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92C"/>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17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5D9F"/>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5728"/>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7BC"/>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649"/>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076A"/>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2F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CAD8-FAAF-4D81-BD25-7287D0EB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2019-07-16T18:56:00Z</dcterms:modified>
</cp:coreProperties>
</file>